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A8" w:rsidRPr="008445A8" w:rsidRDefault="008445A8" w:rsidP="00180DAD">
      <w:pPr>
        <w:spacing w:afterLines="50" w:after="156"/>
        <w:jc w:val="center"/>
        <w:rPr>
          <w:b/>
          <w:sz w:val="32"/>
          <w:szCs w:val="32"/>
        </w:rPr>
      </w:pPr>
      <w:r w:rsidRPr="00093A1A">
        <w:rPr>
          <w:rFonts w:ascii="黑体" w:eastAsia="黑体" w:hAnsi="黑体" w:hint="eastAsia"/>
          <w:sz w:val="28"/>
          <w:szCs w:val="28"/>
        </w:rPr>
        <w:t>杭州电子科技大学</w:t>
      </w:r>
      <w:r w:rsidR="00915FC1">
        <w:rPr>
          <w:rFonts w:ascii="黑体" w:eastAsia="黑体" w:hAnsi="黑体" w:hint="eastAsia"/>
          <w:sz w:val="28"/>
          <w:szCs w:val="28"/>
        </w:rPr>
        <w:t>信息工程学院</w:t>
      </w:r>
      <w:r>
        <w:rPr>
          <w:rFonts w:ascii="黑体" w:eastAsia="黑体" w:hAnsi="黑体" w:hint="eastAsia"/>
          <w:sz w:val="28"/>
          <w:szCs w:val="28"/>
        </w:rPr>
        <w:t>横向科研项目</w:t>
      </w:r>
      <w:r w:rsidR="00180DAD">
        <w:rPr>
          <w:rFonts w:ascii="黑体" w:eastAsia="黑体" w:hAnsi="黑体" w:hint="eastAsia"/>
          <w:sz w:val="28"/>
          <w:szCs w:val="28"/>
        </w:rPr>
        <w:t>经费使用</w:t>
      </w:r>
      <w:r w:rsidR="003B46D9">
        <w:rPr>
          <w:rFonts w:ascii="黑体" w:eastAsia="黑体" w:hAnsi="黑体" w:hint="eastAsia"/>
          <w:sz w:val="28"/>
          <w:szCs w:val="28"/>
        </w:rPr>
        <w:t>授权</w:t>
      </w:r>
      <w:r w:rsidR="006237A2">
        <w:rPr>
          <w:rFonts w:ascii="黑体" w:eastAsia="黑体" w:hAnsi="黑体" w:hint="eastAsia"/>
          <w:sz w:val="28"/>
          <w:szCs w:val="28"/>
        </w:rPr>
        <w:t>表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2677"/>
        <w:gridCol w:w="2006"/>
        <w:gridCol w:w="2217"/>
      </w:tblGrid>
      <w:tr w:rsidR="008445A8" w:rsidRPr="00464A62" w:rsidTr="00912A55">
        <w:trPr>
          <w:cantSplit/>
          <w:trHeight w:hRule="exact" w:val="836"/>
          <w:jc w:val="center"/>
        </w:trPr>
        <w:tc>
          <w:tcPr>
            <w:tcW w:w="1462" w:type="dxa"/>
            <w:vAlign w:val="center"/>
          </w:tcPr>
          <w:p w:rsidR="008445A8" w:rsidRPr="008D7298" w:rsidRDefault="008445A8" w:rsidP="00172C14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900" w:type="dxa"/>
            <w:gridSpan w:val="3"/>
            <w:vAlign w:val="center"/>
          </w:tcPr>
          <w:p w:rsidR="008445A8" w:rsidRPr="008D7298" w:rsidRDefault="008445A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B28" w:rsidRPr="00464A62" w:rsidTr="00203D7C">
        <w:trPr>
          <w:cantSplit/>
          <w:trHeight w:hRule="exact" w:val="727"/>
          <w:jc w:val="center"/>
        </w:trPr>
        <w:tc>
          <w:tcPr>
            <w:tcW w:w="1462" w:type="dxa"/>
            <w:vAlign w:val="center"/>
          </w:tcPr>
          <w:p w:rsidR="006A4B28" w:rsidRPr="008D7298" w:rsidRDefault="00203D7C" w:rsidP="006237A2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677" w:type="dxa"/>
            <w:vAlign w:val="center"/>
          </w:tcPr>
          <w:p w:rsidR="006A4B28" w:rsidRPr="008D7298" w:rsidRDefault="006A4B2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6A4B28" w:rsidRPr="008D7298" w:rsidRDefault="00203D7C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2217" w:type="dxa"/>
            <w:vAlign w:val="center"/>
          </w:tcPr>
          <w:p w:rsidR="006A4B28" w:rsidRPr="008D7298" w:rsidRDefault="006A4B2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45A8" w:rsidRPr="00464A62" w:rsidTr="00203D7C">
        <w:trPr>
          <w:cantSplit/>
          <w:trHeight w:val="684"/>
          <w:jc w:val="center"/>
        </w:trPr>
        <w:tc>
          <w:tcPr>
            <w:tcW w:w="1462" w:type="dxa"/>
            <w:vAlign w:val="center"/>
          </w:tcPr>
          <w:p w:rsidR="008445A8" w:rsidRDefault="006237A2" w:rsidP="00172C14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合同金额</w:t>
            </w:r>
          </w:p>
          <w:p w:rsidR="006237A2" w:rsidRPr="008D7298" w:rsidRDefault="006237A2" w:rsidP="00623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(万元)</w:t>
            </w:r>
          </w:p>
        </w:tc>
        <w:tc>
          <w:tcPr>
            <w:tcW w:w="2677" w:type="dxa"/>
            <w:vAlign w:val="center"/>
          </w:tcPr>
          <w:p w:rsidR="008445A8" w:rsidRPr="008D7298" w:rsidRDefault="008445A8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8445A8" w:rsidRDefault="00180DAD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实到</w:t>
            </w:r>
            <w:r w:rsidR="006237A2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6237A2" w:rsidRPr="008D7298" w:rsidRDefault="006237A2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(万元)</w:t>
            </w:r>
          </w:p>
        </w:tc>
        <w:tc>
          <w:tcPr>
            <w:tcW w:w="2217" w:type="dxa"/>
            <w:vAlign w:val="center"/>
          </w:tcPr>
          <w:p w:rsidR="008445A8" w:rsidRPr="008D7298" w:rsidRDefault="008445A8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0E" w:rsidRPr="00464A62" w:rsidTr="00912A55">
        <w:trPr>
          <w:cantSplit/>
          <w:trHeight w:hRule="exact" w:val="687"/>
          <w:jc w:val="center"/>
        </w:trPr>
        <w:tc>
          <w:tcPr>
            <w:tcW w:w="8362" w:type="dxa"/>
            <w:gridSpan w:val="4"/>
            <w:vAlign w:val="center"/>
          </w:tcPr>
          <w:p w:rsidR="00203B0E" w:rsidRPr="008D7298" w:rsidRDefault="003B46D9" w:rsidP="00844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经费使用授权</w:t>
            </w:r>
            <w:r w:rsidR="006237A2">
              <w:rPr>
                <w:rFonts w:ascii="仿宋" w:eastAsia="仿宋" w:hAnsi="仿宋" w:hint="eastAsia"/>
                <w:sz w:val="28"/>
                <w:szCs w:val="28"/>
              </w:rPr>
              <w:t>分配</w:t>
            </w:r>
          </w:p>
        </w:tc>
      </w:tr>
      <w:tr w:rsidR="003B46D9" w:rsidRPr="00464A62" w:rsidTr="009254F4">
        <w:trPr>
          <w:cantSplit/>
          <w:trHeight w:hRule="exact" w:val="970"/>
          <w:jc w:val="center"/>
        </w:trPr>
        <w:tc>
          <w:tcPr>
            <w:tcW w:w="1462" w:type="dxa"/>
            <w:vAlign w:val="center"/>
          </w:tcPr>
          <w:p w:rsidR="003B46D9" w:rsidRPr="008D7298" w:rsidRDefault="003B46D9" w:rsidP="00203B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677" w:type="dxa"/>
            <w:vAlign w:val="center"/>
          </w:tcPr>
          <w:p w:rsidR="003B46D9" w:rsidRPr="008D7298" w:rsidRDefault="003B46D9" w:rsidP="007E542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所属学院</w:t>
            </w:r>
          </w:p>
        </w:tc>
        <w:tc>
          <w:tcPr>
            <w:tcW w:w="2006" w:type="dxa"/>
            <w:vAlign w:val="center"/>
          </w:tcPr>
          <w:p w:rsidR="003B46D9" w:rsidRDefault="003B46D9" w:rsidP="00180DAD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经费授权额度</w:t>
            </w:r>
          </w:p>
          <w:p w:rsidR="003B46D9" w:rsidRPr="008D7298" w:rsidRDefault="003B46D9" w:rsidP="00180DAD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(万元)</w:t>
            </w:r>
          </w:p>
        </w:tc>
        <w:tc>
          <w:tcPr>
            <w:tcW w:w="2217" w:type="dxa"/>
            <w:vAlign w:val="center"/>
          </w:tcPr>
          <w:p w:rsidR="003B46D9" w:rsidRPr="008D7298" w:rsidRDefault="003B46D9" w:rsidP="00203B0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备注</w:t>
            </w:r>
          </w:p>
        </w:tc>
      </w:tr>
      <w:tr w:rsidR="003B46D9" w:rsidRPr="00464A62" w:rsidTr="00356BC7">
        <w:trPr>
          <w:cantSplit/>
          <w:trHeight w:hRule="exact" w:val="761"/>
          <w:jc w:val="center"/>
        </w:trPr>
        <w:tc>
          <w:tcPr>
            <w:tcW w:w="1462" w:type="dxa"/>
            <w:vAlign w:val="center"/>
          </w:tcPr>
          <w:p w:rsidR="003B46D9" w:rsidRPr="00172C14" w:rsidRDefault="003B46D9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B46D9" w:rsidRPr="00464A62" w:rsidTr="0077337E">
        <w:trPr>
          <w:cantSplit/>
          <w:trHeight w:hRule="exact" w:val="761"/>
          <w:jc w:val="center"/>
        </w:trPr>
        <w:tc>
          <w:tcPr>
            <w:tcW w:w="1462" w:type="dxa"/>
            <w:vAlign w:val="center"/>
          </w:tcPr>
          <w:p w:rsidR="003B46D9" w:rsidRPr="00172C14" w:rsidRDefault="003B46D9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B46D9" w:rsidRPr="00464A62" w:rsidTr="00D937DE">
        <w:trPr>
          <w:cantSplit/>
          <w:trHeight w:hRule="exact" w:val="761"/>
          <w:jc w:val="center"/>
        </w:trPr>
        <w:tc>
          <w:tcPr>
            <w:tcW w:w="1462" w:type="dxa"/>
            <w:vAlign w:val="center"/>
          </w:tcPr>
          <w:p w:rsidR="003B46D9" w:rsidRPr="00172C14" w:rsidRDefault="003B46D9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3B46D9" w:rsidRPr="00464A62" w:rsidTr="00671F6A">
        <w:trPr>
          <w:cantSplit/>
          <w:trHeight w:hRule="exact" w:val="761"/>
          <w:jc w:val="center"/>
        </w:trPr>
        <w:tc>
          <w:tcPr>
            <w:tcW w:w="1462" w:type="dxa"/>
            <w:vAlign w:val="center"/>
          </w:tcPr>
          <w:p w:rsidR="003B46D9" w:rsidRPr="00172C14" w:rsidRDefault="003B46D9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3B46D9" w:rsidRPr="00172C14" w:rsidRDefault="003B46D9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D7C" w:rsidRPr="00464A62" w:rsidTr="00912A55">
        <w:trPr>
          <w:cantSplit/>
          <w:trHeight w:val="1798"/>
          <w:jc w:val="center"/>
        </w:trPr>
        <w:tc>
          <w:tcPr>
            <w:tcW w:w="8362" w:type="dxa"/>
            <w:gridSpan w:val="4"/>
            <w:vAlign w:val="center"/>
          </w:tcPr>
          <w:p w:rsidR="00203D7C" w:rsidRDefault="00203D7C" w:rsidP="00E24AFC">
            <w:pPr>
              <w:rPr>
                <w:rFonts w:ascii="仿宋" w:eastAsia="仿宋" w:hAnsi="仿宋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_GB2312" w:hint="eastAsia"/>
                <w:sz w:val="24"/>
                <w:szCs w:val="24"/>
              </w:rPr>
              <w:t>为上述人员</w:t>
            </w:r>
            <w:r w:rsidR="00180DAD">
              <w:rPr>
                <w:rFonts w:ascii="仿宋" w:eastAsia="仿宋" w:hAnsi="仿宋" w:cs="仿宋_GB2312" w:hint="eastAsia"/>
                <w:sz w:val="24"/>
                <w:szCs w:val="24"/>
              </w:rPr>
              <w:t>授予所分配的经费使用管理权限，但不分配工作量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。</w:t>
            </w:r>
          </w:p>
          <w:p w:rsidR="00203D7C" w:rsidRPr="00180DAD" w:rsidRDefault="00203D7C" w:rsidP="00E24AFC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03D7C" w:rsidRDefault="00203D7C" w:rsidP="00912A55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项目负责人签字：                年   月   日                                            </w:t>
            </w:r>
          </w:p>
        </w:tc>
      </w:tr>
      <w:tr w:rsidR="00203D7C" w:rsidRPr="00464A62" w:rsidTr="00912A55">
        <w:trPr>
          <w:cantSplit/>
          <w:trHeight w:val="1789"/>
          <w:jc w:val="center"/>
        </w:trPr>
        <w:tc>
          <w:tcPr>
            <w:tcW w:w="8362" w:type="dxa"/>
            <w:gridSpan w:val="4"/>
            <w:vAlign w:val="center"/>
          </w:tcPr>
          <w:p w:rsidR="00180DAD" w:rsidRDefault="00915FC1" w:rsidP="00180DAD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科技部</w:t>
            </w:r>
            <w:r w:rsidR="00180DAD">
              <w:rPr>
                <w:rFonts w:ascii="仿宋" w:eastAsia="仿宋" w:hAnsi="仿宋" w:cs="仿宋_GB2312" w:hint="eastAsia"/>
                <w:sz w:val="24"/>
                <w:szCs w:val="24"/>
              </w:rPr>
              <w:t>审核:</w:t>
            </w:r>
          </w:p>
          <w:p w:rsidR="00203D7C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03D7C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签章:</w:t>
            </w:r>
          </w:p>
          <w:p w:rsidR="00203D7C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03D7C" w:rsidRPr="00172C14" w:rsidRDefault="00203D7C" w:rsidP="00203D7C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 w:rsidR="00203D7C" w:rsidRPr="00464A62" w:rsidTr="00912A55">
        <w:trPr>
          <w:cantSplit/>
          <w:trHeight w:hRule="exact" w:val="1721"/>
          <w:jc w:val="center"/>
        </w:trPr>
        <w:tc>
          <w:tcPr>
            <w:tcW w:w="8362" w:type="dxa"/>
            <w:gridSpan w:val="4"/>
            <w:vAlign w:val="center"/>
          </w:tcPr>
          <w:p w:rsidR="00203D7C" w:rsidRDefault="00180DAD" w:rsidP="00983216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计划财务处审核：</w:t>
            </w:r>
          </w:p>
          <w:p w:rsidR="00203D7C" w:rsidRDefault="00203D7C" w:rsidP="00912A55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签章:</w:t>
            </w:r>
          </w:p>
          <w:p w:rsidR="00203D7C" w:rsidRDefault="00203D7C" w:rsidP="00912A5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03D7C" w:rsidRPr="00172C14" w:rsidRDefault="00203D7C" w:rsidP="00912A55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 w:rsidR="00C528CE" w:rsidRDefault="00733C9F" w:rsidP="00983216">
      <w:r>
        <w:rPr>
          <w:rFonts w:hint="eastAsia"/>
        </w:rPr>
        <w:t>注：</w:t>
      </w:r>
      <w:r w:rsidR="00983216">
        <w:rPr>
          <w:rFonts w:hint="eastAsia"/>
        </w:rPr>
        <w:t>项目负责人</w:t>
      </w:r>
      <w:r w:rsidR="00180DAD">
        <w:rPr>
          <w:rFonts w:hint="eastAsia"/>
        </w:rPr>
        <w:t>填写表格后，</w:t>
      </w:r>
      <w:r w:rsidR="00983216">
        <w:rPr>
          <w:rFonts w:hint="eastAsia"/>
        </w:rPr>
        <w:t>经</w:t>
      </w:r>
      <w:r w:rsidR="00915FC1">
        <w:rPr>
          <w:rFonts w:hint="eastAsia"/>
        </w:rPr>
        <w:t>科技部</w:t>
      </w:r>
      <w:r w:rsidR="00983216">
        <w:rPr>
          <w:rFonts w:hint="eastAsia"/>
        </w:rPr>
        <w:t>审核同意后，由计划财务处办理分列经费本。</w:t>
      </w:r>
    </w:p>
    <w:sectPr w:rsidR="00C528CE" w:rsidSect="0076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A4" w:rsidRDefault="004977A4" w:rsidP="008445A8">
      <w:r>
        <w:separator/>
      </w:r>
    </w:p>
  </w:endnote>
  <w:endnote w:type="continuationSeparator" w:id="0">
    <w:p w:rsidR="004977A4" w:rsidRDefault="004977A4" w:rsidP="0084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A4" w:rsidRDefault="004977A4" w:rsidP="008445A8">
      <w:r>
        <w:separator/>
      </w:r>
    </w:p>
  </w:footnote>
  <w:footnote w:type="continuationSeparator" w:id="0">
    <w:p w:rsidR="004977A4" w:rsidRDefault="004977A4" w:rsidP="0084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A8"/>
    <w:rsid w:val="00113E61"/>
    <w:rsid w:val="00172C14"/>
    <w:rsid w:val="00180DAD"/>
    <w:rsid w:val="001845CD"/>
    <w:rsid w:val="00203B0E"/>
    <w:rsid w:val="00203D7C"/>
    <w:rsid w:val="00256451"/>
    <w:rsid w:val="002D0C40"/>
    <w:rsid w:val="003760DC"/>
    <w:rsid w:val="003B46D9"/>
    <w:rsid w:val="003E2B17"/>
    <w:rsid w:val="003E3C68"/>
    <w:rsid w:val="004977A4"/>
    <w:rsid w:val="004E659F"/>
    <w:rsid w:val="00573740"/>
    <w:rsid w:val="006237A2"/>
    <w:rsid w:val="006372CE"/>
    <w:rsid w:val="006A4B28"/>
    <w:rsid w:val="00733C9F"/>
    <w:rsid w:val="00767790"/>
    <w:rsid w:val="00770594"/>
    <w:rsid w:val="00784B96"/>
    <w:rsid w:val="008445A8"/>
    <w:rsid w:val="008D7298"/>
    <w:rsid w:val="00912A55"/>
    <w:rsid w:val="00915FC1"/>
    <w:rsid w:val="0096265A"/>
    <w:rsid w:val="00983216"/>
    <w:rsid w:val="009A43A9"/>
    <w:rsid w:val="00A3672A"/>
    <w:rsid w:val="00A670B7"/>
    <w:rsid w:val="00AC0002"/>
    <w:rsid w:val="00B00EBF"/>
    <w:rsid w:val="00BE40DC"/>
    <w:rsid w:val="00C22BE8"/>
    <w:rsid w:val="00C43A23"/>
    <w:rsid w:val="00C528CE"/>
    <w:rsid w:val="00D3188C"/>
    <w:rsid w:val="00D7725B"/>
    <w:rsid w:val="00E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01ECA"/>
  <w15:docId w15:val="{B7ACA560-0257-42E3-B9ED-52B9CE6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5A8"/>
    <w:rPr>
      <w:sz w:val="18"/>
      <w:szCs w:val="18"/>
    </w:rPr>
  </w:style>
  <w:style w:type="paragraph" w:styleId="a7">
    <w:name w:val="List Paragraph"/>
    <w:basedOn w:val="a"/>
    <w:qFormat/>
    <w:rsid w:val="008445A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WZTCM</dc:creator>
  <cp:lastModifiedBy>OptiPlex 3070</cp:lastModifiedBy>
  <cp:revision>3</cp:revision>
  <cp:lastPrinted>2017-10-10T06:58:00Z</cp:lastPrinted>
  <dcterms:created xsi:type="dcterms:W3CDTF">2020-12-02T06:12:00Z</dcterms:created>
  <dcterms:modified xsi:type="dcterms:W3CDTF">2020-12-14T06:37:00Z</dcterms:modified>
</cp:coreProperties>
</file>